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4A2C06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4A2C06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4A2C06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na Web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</w:t>
      </w:r>
      <w:proofErr w:type="gramStart"/>
      <w:r>
        <w:t>à</w:t>
      </w:r>
      <w:proofErr w:type="gramEnd"/>
      <w:r>
        <w:t xml:space="preserve">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</w:t>
      </w:r>
      <w:proofErr w:type="gramStart"/>
      <w:r>
        <w:t>pra</w:t>
      </w:r>
      <w:proofErr w:type="gramEnd"/>
      <w:r>
        <w:t xml:space="preserve">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ex.:,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teste,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criando uma nova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criado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 quiser é só acessar seu repositório publico no Github Remote (não precisa nem estar logado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E Terceira e última coisa,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Fechar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Copiadas as imagens </w:t>
      </w:r>
      <w:proofErr w:type="gramStart"/>
      <w:r>
        <w:rPr>
          <w:rFonts w:ascii="Roboto" w:hAnsi="Roboto"/>
          <w:b w:val="0"/>
          <w:bCs w:val="0"/>
          <w:sz w:val="24"/>
          <w:szCs w:val="24"/>
        </w:rPr>
        <w:t>pra</w:t>
      </w:r>
      <w:proofErr w:type="gramEnd"/>
      <w:r>
        <w:rPr>
          <w:rFonts w:ascii="Roboto" w:hAnsi="Roboto"/>
          <w:b w:val="0"/>
          <w:bCs w:val="0"/>
          <w:sz w:val="24"/>
          <w:szCs w:val="24"/>
        </w:rPr>
        <w:t xml:space="preserve"> dentro do ex022 que acabamos de criar, entramos no github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remote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e confirmamos que já fizemos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Commit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Como dito em capítulo anterior, estas imagens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tem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foi necessário cria algumas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na div#q2 como na div#q3 usamos a mesma propriedade “background-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pressione juntamente a tecla </w:t>
      </w:r>
      <w:proofErr w:type="spellStart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CTRL+space</w:t>
      </w:r>
      <w:proofErr w:type="spellEnd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construir uma página do zero, é interessante que por etapas, vai testando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repeat</w:t>
      </w:r>
      <w:proofErr w:type="spellEnd"/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Estudonauta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backgtound-image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que é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no-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size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 xml:space="preserve">: 100px 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100px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-x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e inserir 3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mostrar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interpreta as posições na página ao inserir imagens com as propriedades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bakcground-image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lembrando que tive de alterar o tamanho das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esquerda)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Determinamos o valor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view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port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, que determina o tamanho útil da página), em 98 para que fique uma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diferencinha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Notem que estes parâmetros, servem de ancoragem da sua imagem de fundo. Se adicionarmos um background-position: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a imagem será ancorada ao centro, não importa o tamanho da tela que visualiza o site.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Exs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size</w:t>
      </w:r>
      <w:proofErr w:type="spellEnd"/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</w:t>
      </w:r>
      <w:proofErr w:type="spellStart"/>
      <w:r w:rsidRPr="009243A6">
        <w:rPr>
          <w:rFonts w:ascii="Arial Nova" w:hAnsi="Arial Nova"/>
          <w:b w:val="0"/>
          <w:bCs w:val="0"/>
          <w:sz w:val="24"/>
          <w:szCs w:val="24"/>
        </w:rPr>
        <w:t>Commit</w:t>
      </w:r>
      <w:proofErr w:type="spellEnd"/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Analisando os parâmetros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vemos que precisamos inicialmente adicionar um parâmetro que determina o tamanho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height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100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vh</w:t>
      </w:r>
      <w:proofErr w:type="spellEnd"/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background-position, em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spellEnd"/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em no-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Uma outra opção que no início parece ser promissora, mas no resultado final, fica deformada a imagem em background,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100% e 100%, tanto para as laterais como para cima e para baixo, no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resultado final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para cada tipo de trabalho, teremos que escolher qual a melhor opção, para este a solução parece ter sido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backgound-size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=cover toma a tela toda sem deixar espaços nas laterais e não distorce a imagem. Show de bola !!</w:t>
      </w:r>
    </w:p>
    <w:p w14:paraId="3DCF95AE" w14:textId="7F3C5F9C" w:rsidR="00B13C03" w:rsidRDefault="00922451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Chegamos a um consenso e vamos então salvar em nosso repositório desktop (local) e Remote (site), para que possamos realmente testá-lo e poder mostrar nosso resultado a nossos colegas.</w:t>
      </w:r>
    </w:p>
    <w:p w14:paraId="4A2CD916" w14:textId="1748C4E4" w:rsidR="00922451" w:rsidRDefault="000D737B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Esta solução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poderá apresentar fim de imagem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logo abaixo da página,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caso o conteúdo seja maior que a imagem</w:t>
      </w:r>
      <w:r>
        <w:rPr>
          <w:rFonts w:ascii="Arial Nova" w:hAnsi="Arial Nova"/>
          <w:sz w:val="24"/>
          <w:szCs w:val="40"/>
          <w:shd w:val="clear" w:color="auto" w:fill="FFFFFF"/>
        </w:rPr>
        <w:t>. A solução para este problema segue no próximo capítulo.</w:t>
      </w:r>
    </w:p>
    <w:p w14:paraId="5DB61D9E" w14:textId="77777777" w:rsidR="00F22FD0" w:rsidRDefault="00F22FD0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F660132" w14:textId="77777777" w:rsidR="00F22FD0" w:rsidRPr="00550CF5" w:rsidRDefault="00F22FD0" w:rsidP="00F22FD0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22FD0">
        <w:rPr>
          <w:rFonts w:ascii="Roboto" w:hAnsi="Roboto"/>
          <w:color w:val="FF0000"/>
          <w:highlight w:val="yellow"/>
        </w:rPr>
        <w:t>Capítulo 19 Aula 06</w:t>
      </w:r>
      <w:r w:rsidRPr="00F22FD0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550CF5">
        <w:rPr>
          <w:rFonts w:ascii="Roboto" w:hAnsi="Roboto"/>
          <w:sz w:val="44"/>
          <w:szCs w:val="44"/>
        </w:rPr>
        <w:t>background-</w:t>
      </w:r>
      <w:proofErr w:type="spellStart"/>
      <w:r w:rsidRPr="00550CF5">
        <w:rPr>
          <w:rFonts w:ascii="Roboto" w:hAnsi="Roboto"/>
          <w:sz w:val="44"/>
          <w:szCs w:val="44"/>
        </w:rPr>
        <w:t>attachment</w:t>
      </w:r>
      <w:proofErr w:type="spellEnd"/>
      <w:r w:rsidRPr="00550CF5">
        <w:rPr>
          <w:rFonts w:ascii="Roboto" w:hAnsi="Roboto"/>
          <w:sz w:val="44"/>
          <w:szCs w:val="44"/>
        </w:rPr>
        <w:t xml:space="preserve"> e </w:t>
      </w:r>
      <w:proofErr w:type="spellStart"/>
      <w:r w:rsidRPr="00550CF5">
        <w:rPr>
          <w:rFonts w:ascii="Roboto" w:hAnsi="Roboto"/>
          <w:sz w:val="44"/>
          <w:szCs w:val="44"/>
        </w:rPr>
        <w:t>shorthand</w:t>
      </w:r>
      <w:proofErr w:type="spellEnd"/>
    </w:p>
    <w:p w14:paraId="0BD163E6" w14:textId="68183DF7" w:rsidR="000D737B" w:rsidRDefault="00C42AE7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Então com um conteúdo muto extenso, ao rolar a leitura, chegaremos ao final da imagem e aparecerá a faixa preta novamente e não é isto que queremos. Vejamos:</w:t>
      </w:r>
    </w:p>
    <w:p w14:paraId="050E1EED" w14:textId="6D8EC2E3" w:rsidR="00C42AE7" w:rsidRDefault="00C42AE7" w:rsidP="00C42AE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9029AE2" wp14:editId="2D66991D">
            <wp:extent cx="6743700" cy="49339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8D76D70" w14:textId="1B8E159E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4DFFD28" w14:textId="22883890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Desta forma, temos de achar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uma outra alternativa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 a mais interessante talvez seja: esta opção é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 xml:space="preserve">(vínculo), </w:t>
      </w:r>
      <w:r>
        <w:rPr>
          <w:rFonts w:ascii="Arial Nova" w:hAnsi="Arial Nova"/>
          <w:sz w:val="24"/>
          <w:szCs w:val="40"/>
          <w:shd w:val="clear" w:color="auto" w:fill="FFFFFF"/>
        </w:rPr>
        <w:t>onde posso u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>sar o scroll (que deve rolar a imagem junto com o assunto, porém dá um pouco de poluição ao rolar, e isto podemos perder o ponto de foco da leitura do conteúdo.</w:t>
      </w:r>
    </w:p>
    <w:p w14:paraId="53591A8D" w14:textId="122ACA7A" w:rsidR="00181127" w:rsidRDefault="00F753A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Ainda temos a opção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=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fixed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que mantem a imagem fixa:</w:t>
      </w:r>
    </w:p>
    <w:p w14:paraId="0EA66B49" w14:textId="77777777" w:rsidR="00181127" w:rsidRDefault="0018112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2A4A6BD" w14:textId="2A6A425E" w:rsidR="00F753AA" w:rsidRDefault="00181127" w:rsidP="0018112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EDE14" wp14:editId="1C5C6A07">
            <wp:extent cx="5591175" cy="36861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515" w14:textId="5A6CEEB1" w:rsidR="00181127" w:rsidRDefault="00181127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Adicionando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max-width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400px vou determinar que minha página também possa ser lida n celular sem perder as laterais do conteúdo e ainda me </w:t>
      </w:r>
      <w:r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>mostrar a imagem sem quebra</w:t>
      </w:r>
      <w:r w:rsidR="009A40D1"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 xml:space="preserve"> </w:t>
      </w:r>
      <w:r w:rsidR="009A40D1">
        <w:rPr>
          <w:rFonts w:ascii="Arial Nova" w:hAnsi="Arial Nova"/>
          <w:sz w:val="24"/>
          <w:szCs w:val="40"/>
          <w:shd w:val="clear" w:color="auto" w:fill="FFFFFF"/>
        </w:rPr>
        <w:t>e sem faixas de finalização.</w:t>
      </w:r>
    </w:p>
    <w:p w14:paraId="200DF29D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F55BE55" w14:textId="40E680EF" w:rsidR="009A40D1" w:rsidRDefault="009A40D1" w:rsidP="009A40D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A985830" wp14:editId="218E3BE1">
            <wp:extent cx="6400800" cy="51149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2365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57E0FF5" w14:textId="2BDA85AB" w:rsidR="00C42AE7" w:rsidRDefault="00B06A0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Temos que 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a simplificação da edição dos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diminuindo o tamanho da edição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 também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facilitando a leitura e manutenção das linhas da página.</w:t>
      </w:r>
    </w:p>
    <w:p w14:paraId="7946C590" w14:textId="77777777" w:rsidR="0061492A" w:rsidRDefault="0061492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00122C4" w14:textId="43FB0C6E" w:rsidR="00B06A07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F25E4F0" wp14:editId="7E440AE2">
            <wp:extent cx="6096000" cy="5257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A8BD" w14:textId="77777777" w:rsidR="006F07D9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24B9853B" w14:textId="76652293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exemplo incluímos praticamente todos 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porém a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=cover parece que ainda não está previsto para ser inserido numa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desta forma temos de inserir separadamente. E desta forma a página está funcionando perfeitamente bem.</w:t>
      </w:r>
    </w:p>
    <w:p w14:paraId="515C4C14" w14:textId="20EC4A88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F9D490" w14:textId="77777777" w:rsidR="006F07D9" w:rsidRDefault="006F07D9" w:rsidP="006F07D9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6F07D9">
        <w:rPr>
          <w:rFonts w:ascii="Roboto" w:hAnsi="Roboto"/>
          <w:color w:val="FF0000"/>
          <w:highlight w:val="yellow"/>
        </w:rPr>
        <w:t>Capítulo 19 Aula 07</w:t>
      </w:r>
      <w:r w:rsidRPr="006F07D9">
        <w:rPr>
          <w:rFonts w:ascii="Roboto" w:hAnsi="Roboto"/>
          <w:color w:val="FF0000"/>
        </w:rPr>
        <w:t xml:space="preserve"> </w:t>
      </w:r>
      <w:r w:rsidRPr="006F07D9">
        <w:rPr>
          <w:rFonts w:ascii="Roboto" w:hAnsi="Roboto"/>
          <w:sz w:val="40"/>
          <w:szCs w:val="40"/>
        </w:rPr>
        <w:t>– Centralização Vertical</w:t>
      </w:r>
    </w:p>
    <w:p w14:paraId="23F407D1" w14:textId="4395DD7A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conceito de centralização é muito importante, e neste vídeo vamos aprender e deixa bem claro porque deste conceito.</w:t>
      </w:r>
    </w:p>
    <w:p w14:paraId="675E756C" w14:textId="6411F403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FCB0E4E" w14:textId="1759084F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o exemplo a seguir, tomamos dois retângulos, o roxo maior de fora é um Container (local onde suporta vários conteúdos) e obviamente dentro e em amarelo um Conteúdo em amarelo.</w:t>
      </w:r>
    </w:p>
    <w:p w14:paraId="4DA0891A" w14:textId="6D9D3CF2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B238DF0" wp14:editId="0C9A6405">
            <wp:extent cx="6750685" cy="435102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D45" w14:textId="7157DEB6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centralizar o conteúdo (que é o tema deste capítulo), podemos inserir dois parâmetros que irá fazer toda diferença para obtermos o resultado que esperamos. É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relative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absolute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5307F250" w14:textId="3520D68C" w:rsidR="005F5F39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ED7A870" wp14:editId="4AD52681">
            <wp:extent cx="4591050" cy="54006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1EA" w14:textId="7FF47671" w:rsidR="00477E0E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Notem que ao inserir valor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pa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ra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left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top, o conteúdo mudou de posição dentro do container, mas temos de levar em conta que isto só será possível se o conteúdo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 xml:space="preserve">tiver a propriedade </w:t>
      </w:r>
      <w:proofErr w:type="spellStart"/>
      <w:r w:rsidR="00335DB2">
        <w:rPr>
          <w:rFonts w:ascii="Arial Nova" w:hAnsi="Arial Nova"/>
          <w:sz w:val="24"/>
          <w:szCs w:val="40"/>
          <w:shd w:val="clear" w:color="auto" w:fill="FFFFFF"/>
        </w:rPr>
        <w:t>position:absolute</w:t>
      </w:r>
      <w:proofErr w:type="spellEnd"/>
      <w:r w:rsidR="00335DB2"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465E2B47" w14:textId="75949C72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490096D" wp14:editId="4AF4AB88">
            <wp:extent cx="6750685" cy="37401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B002" w14:textId="79CF6F23" w:rsidR="00335DB2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Para obtermos o resultado esperado, ou seja, que centralize o conteúdo dentro do container, precisaremos usar de algumas técnicas explicativas, a seguir:</w:t>
      </w:r>
    </w:p>
    <w:p w14:paraId="25E7864E" w14:textId="4354B014" w:rsidR="00B123C5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ajudar a enxergar o ponto central do container baixaremos uma outra imagem que tem um cruzamento determinando exatamente o centro do container.</w:t>
      </w:r>
    </w:p>
    <w:p w14:paraId="22F3CBCE" w14:textId="2E676889" w:rsidR="00B123C5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794CD5" wp14:editId="05EB494B">
            <wp:extent cx="4848225" cy="5467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4DCF" w14:textId="502222A4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4897C35F" w14:textId="0DC3CB48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 determinarmos que os vetores da imagem fiquem em 50% na horizontal e na vertical, teoricamente deveriam ficar no meio do container, porém levando-se em conta que o ponto do vetor está na parte superior esquerda, apenas este ponto será levado em conta para o posicionamento, vejamos:</w:t>
      </w:r>
    </w:p>
    <w:p w14:paraId="2B5A4D1E" w14:textId="01B55901" w:rsidR="00773B0C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0ED7486" wp14:editId="643C1599">
            <wp:extent cx="6750685" cy="4360545"/>
            <wp:effectExtent l="0" t="0" r="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264D" w14:textId="350B3A7B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fazer então para acertar de vez o posicionamento? Usaremos uma propriedade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transform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 xml:space="preserve">: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translate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>() e neste caso os valores serão (-50%, -50%), sendo em percentagem, significa que ele irá transformar o posicionamento sempre em relação aos valores do container. Vejamos:</w:t>
      </w:r>
    </w:p>
    <w:p w14:paraId="0ACF45EC" w14:textId="66A7D90D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A6D3E52" wp14:editId="5A622E66">
            <wp:extent cx="4752975" cy="523875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B425" w14:textId="5A92E3C3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D8DDC13" wp14:editId="3ED5CFAD">
            <wp:extent cx="6743700" cy="43719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1A8" w14:textId="10032F52" w:rsidR="007B7E4E" w:rsidRDefault="007B7E4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2A6C522" w14:textId="255ACEF3" w:rsidR="00F37FC3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color w:val="FF0000"/>
          <w:highlight w:val="yellow"/>
        </w:rPr>
        <w:lastRenderedPageBreak/>
        <w:t>Capítulo 20 Aula 01</w:t>
      </w:r>
    </w:p>
    <w:p w14:paraId="48D360D7" w14:textId="205F4A01" w:rsidR="00602932" w:rsidRPr="00602932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sz w:val="40"/>
          <w:szCs w:val="40"/>
        </w:rPr>
        <w:t>Um projeto completo usando HTML e CSS</w:t>
      </w:r>
    </w:p>
    <w:p w14:paraId="054BD558" w14:textId="439DC219" w:rsidR="00602932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capítulo, vimos um site feito por Gustavo, sobre uma poesia de Milton Duarte e com o link abaixo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pra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quem quiser conhecer a página: </w:t>
      </w:r>
      <w:hyperlink r:id="rId116" w:history="1">
        <w:r w:rsidRPr="00592821">
          <w:rPr>
            <w:rStyle w:val="Hyperlink"/>
            <w:rFonts w:ascii="Arial Nova" w:hAnsi="Arial Nova"/>
            <w:sz w:val="24"/>
            <w:szCs w:val="40"/>
            <w:shd w:val="clear" w:color="auto" w:fill="FFFFFF"/>
          </w:rPr>
          <w:t>https://professorguanabara.github.io/projeto-cordel/</w:t>
        </w:r>
      </w:hyperlink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62BFFF8" w14:textId="3884828E" w:rsidR="00FD2E8E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sobre o autor tem um link sobre o nome dele nesta página, para saber mais.</w:t>
      </w:r>
    </w:p>
    <w:p w14:paraId="451C73FC" w14:textId="62DF1191" w:rsidR="00FD2E8E" w:rsidRP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FD2E8E">
        <w:rPr>
          <w:rFonts w:ascii="Roboto" w:hAnsi="Roboto"/>
          <w:color w:val="FF0000"/>
          <w:highlight w:val="yellow"/>
        </w:rPr>
        <w:t>Capítulo 20 Aula 02</w:t>
      </w:r>
    </w:p>
    <w:p w14:paraId="61FE77ED" w14:textId="7A4BB2EF" w:rsid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Organizando os arquivos</w:t>
      </w:r>
    </w:p>
    <w:p w14:paraId="4E9161B8" w14:textId="678FEB21" w:rsidR="00FD2E8E" w:rsidRDefault="00236146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Fazer cursos gratuitos de tecnologia das coisas ...</w:t>
      </w:r>
    </w:p>
    <w:p w14:paraId="173C4667" w14:textId="4DBB2FD2" w:rsidR="00236146" w:rsidRDefault="00E174C3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Baixando os arquivos do desafio_12, cordel-moderno.pdf e pacote-d012.zip</w:t>
      </w:r>
    </w:p>
    <w:p w14:paraId="62307C2F" w14:textId="7918FC39" w:rsidR="00E174C3" w:rsidRP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E174C3">
        <w:rPr>
          <w:rFonts w:ascii="Roboto" w:hAnsi="Roboto"/>
          <w:color w:val="FF0000"/>
          <w:highlight w:val="yellow"/>
        </w:rPr>
        <w:t>Capítulo 20 Aula 03</w:t>
      </w:r>
    </w:p>
    <w:p w14:paraId="32A71E04" w14:textId="463108EE" w:rsid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Ajustando o HTML</w:t>
      </w:r>
    </w:p>
    <w:p w14:paraId="2126780D" w14:textId="0746300A" w:rsidR="00E174C3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Passo a passo como montar esta página.</w:t>
      </w:r>
    </w:p>
    <w:p w14:paraId="2AAD9493" w14:textId="51A58199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Primeiramente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copiamos o arquivo texto completo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do Cordel Moderno.txt, baixado do github.io do Gustavo guanabara 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colamos em nosso arquivo index.html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dentro do desafio_12;</w:t>
      </w:r>
    </w:p>
    <w:p w14:paraId="34BED445" w14:textId="650D2378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começamos a configurar ponto por ponto da página.</w:t>
      </w:r>
    </w:p>
    <w:p w14:paraId="0752D69B" w14:textId="77777777" w:rsidR="002A3A89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Iniciamos o primeiro 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á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grafo, que o tema “Cordel Moderno” 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mais o nome do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autor Milton Duarte, selecionado seu nome no texto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 xml:space="preserve"> o cabeçalho com header;</w:t>
      </w:r>
    </w:p>
    <w:p w14:paraId="4416AC34" w14:textId="38679F26" w:rsidR="00080470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o cabeçalho “Cordel Moderno” </w:t>
      </w:r>
      <w:r w:rsidR="00080470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 h1;</w:t>
      </w:r>
    </w:p>
    <w:p w14:paraId="43179189" w14:textId="77777777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nome do autor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como:</w:t>
      </w:r>
    </w:p>
    <w:p w14:paraId="7A514C3E" w14:textId="4FA6CCE4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&lt;a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href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//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.....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endereço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do autor ...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target=”_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blank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”&gt; 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&lt;/a&gt;</w:t>
      </w:r>
    </w:p>
    <w:p w14:paraId="4D0F3559" w14:textId="6DE9DE49" w:rsidR="003938CC" w:rsidRDefault="003938CC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como ficou :</w:t>
      </w:r>
    </w:p>
    <w:p w14:paraId="40018C88" w14:textId="307E6B8D" w:rsidR="003938CC" w:rsidRDefault="003938CC" w:rsidP="003938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23E66A" wp14:editId="5F03E9B3">
            <wp:extent cx="6057900" cy="292417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DDA8" w14:textId="0C873D35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 sequência, vamos gerar um paragrafo para todo o texto, selecionando tudo e pressionando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;</w:t>
      </w:r>
    </w:p>
    <w:p w14:paraId="514CE85A" w14:textId="65E56558" w:rsidR="00423760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vamos inserir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o desenvolvedor da página, que neste ponto adicionamos “Site criado por Gustavo Guanabara para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”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seguindo vamos pressionar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 para envelopar como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footer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 w:rsidR="00423760">
        <w:rPr>
          <w:rFonts w:ascii="Arial Nova" w:hAnsi="Arial Nova"/>
          <w:sz w:val="24"/>
          <w:szCs w:val="40"/>
          <w:shd w:val="clear" w:color="auto" w:fill="FFFFFF"/>
        </w:rPr>
        <w:t>enter</w:t>
      </w:r>
      <w:proofErr w:type="spellEnd"/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2C6DCFB7" w14:textId="2F013B46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Seguimos configurando os sites de Gustavo Guanabara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CursoemVideo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vejam como ficou.</w:t>
      </w:r>
    </w:p>
    <w:p w14:paraId="5D4BB6AF" w14:textId="3E6CF01E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4B53855" wp14:editId="56501725">
            <wp:extent cx="6305550" cy="148590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7C72" w14:textId="57DB4849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 seguida configuramos todos os parágrafos com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ctrl+shift+p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envelopar como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&gt;, veja:</w:t>
      </w:r>
    </w:p>
    <w:p w14:paraId="127107DE" w14:textId="7FD91717" w:rsidR="00423760" w:rsidRDefault="0048501A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1F2104F" wp14:editId="10CA603F">
            <wp:extent cx="3590925" cy="34766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D0C8" w14:textId="40F2A07D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143BFFC" wp14:editId="3B1C1F89">
            <wp:extent cx="3574826" cy="4695820"/>
            <wp:effectExtent l="0" t="0" r="698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70" cy="473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AD75" w14:textId="1B378AB5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A61F9B0" wp14:editId="4F376557">
            <wp:extent cx="6019800" cy="457200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D081" w14:textId="3CD0FBE6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385C7E99" w14:textId="277F6240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Lembrando que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sections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não são selecionadas com parágrafos, portanto teremos de envelopar e adicionar parágrafos.</w:t>
      </w:r>
    </w:p>
    <w:p w14:paraId="5CE8F98E" w14:textId="742D33E8" w:rsidR="003F125F" w:rsidRDefault="00AF30E4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Cada bloco de paragrafo são chamados de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septilhas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(estrofe composta de 7 versos, daí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sépt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).</w:t>
      </w:r>
    </w:p>
    <w:p w14:paraId="575BBA81" w14:textId="7B4CF4B4" w:rsidR="00AD53E9" w:rsidRDefault="00AD53E9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este primeiro bloco, está tudo configurado corretamente, em seguida vamos criar o style.css para podermos configurar as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css’s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48BFDD4D" w14:textId="5BF27964" w:rsidR="00AF30E4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4F00F8EE" wp14:editId="29A9E7CF">
            <wp:simplePos x="0" y="0"/>
            <wp:positionH relativeFrom="column">
              <wp:posOffset>4112260</wp:posOffset>
            </wp:positionH>
            <wp:positionV relativeFrom="paragraph">
              <wp:posOffset>395605</wp:posOffset>
            </wp:positionV>
            <wp:extent cx="2571750" cy="4600575"/>
            <wp:effectExtent l="0" t="0" r="0" b="9525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53E9">
        <w:rPr>
          <w:rFonts w:ascii="Arial Nova" w:hAnsi="Arial Nova"/>
          <w:sz w:val="24"/>
          <w:szCs w:val="40"/>
          <w:shd w:val="clear" w:color="auto" w:fill="FFFFFF"/>
        </w:rPr>
        <w:t xml:space="preserve">Ao digitarmos o link da style.css o próprio </w:t>
      </w:r>
      <w:proofErr w:type="spellStart"/>
      <w:r w:rsidR="00EA584C"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 w:rsidR="00EA584C">
        <w:rPr>
          <w:rFonts w:ascii="Arial Nova" w:hAnsi="Arial Nova"/>
          <w:sz w:val="24"/>
          <w:szCs w:val="40"/>
          <w:shd w:val="clear" w:color="auto" w:fill="FFFFFF"/>
        </w:rPr>
        <w:t xml:space="preserve"> irá informar que não existe o arquivo criado e ao clicar sobre o link, informa que ainda não existe e nos oferece a oportunidade de cria-lo. Vejamos:</w:t>
      </w:r>
    </w:p>
    <w:p w14:paraId="7EDE7BC1" w14:textId="70E9FF4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C19882" w14:textId="7805FD6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8D70B4C" w14:textId="0CD922FA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1F856D" w14:textId="314E475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313BCE9" w14:textId="4742EF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DEFBF6D" w14:textId="218FA9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F589D53" w14:textId="25984B6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925901" w14:textId="2F6D755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53BA616" w14:textId="4547D5C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 que ainda não existe a pasta “Estilo/Style.css </w:t>
      </w:r>
      <w:r w:rsidRPr="00814237">
        <w:rPr>
          <w:rFonts w:ascii="Arial Nova" w:hAnsi="Arial Nova"/>
          <w:sz w:val="24"/>
          <w:szCs w:val="40"/>
          <w:shd w:val="clear" w:color="auto" w:fill="FFFFFF"/>
        </w:rPr>
        <w:sym w:font="Wingdings" w:char="F0E8"/>
      </w:r>
    </w:p>
    <w:p w14:paraId="5E9EEC9A" w14:textId="11E7B37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0DC2503" w14:textId="18849C9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277FEAF" w14:textId="40725CE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62B32A" w14:textId="2B803F0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1FFCC08" w14:textId="7D4347D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927E38A" w14:textId="2A50F64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F04F721" w14:textId="7C89980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59B6704" w14:textId="75CBF01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BC7D624" w14:textId="2C6EE6B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596BB53" w14:textId="729D30B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364082D" w14:textId="7F9A525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555241" w14:textId="0A417D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7D4030" w14:textId="19143BD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8488F1B" w14:textId="52A6DD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67EA237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6EF1B67" w14:textId="0653197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6BA2804" wp14:editId="6BE5DC6E">
            <wp:extent cx="6076950" cy="168592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496A" w14:textId="027F02F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Após clicarmos para ele criar a pasta, vejam:</w:t>
      </w:r>
    </w:p>
    <w:p w14:paraId="5DA1C101" w14:textId="452FD3C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E2F9AAB" wp14:editId="79F849B0">
            <wp:extent cx="6648450" cy="484822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A6D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097155F" w14:textId="77777777" w:rsidR="00EA584C" w:rsidRDefault="00EA584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BDD69D6" w14:textId="28322DC3" w:rsidR="00EC038D" w:rsidRDefault="00EC038D" w:rsidP="00EC038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EC038D">
        <w:rPr>
          <w:rFonts w:ascii="Roboto" w:hAnsi="Roboto"/>
          <w:color w:val="FF0000"/>
          <w:highlight w:val="yellow"/>
        </w:rPr>
        <w:t>Capítulo 20 Aula 04</w:t>
      </w:r>
      <w:r w:rsidRPr="00EC038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Ajustando o Estilo</w:t>
      </w:r>
    </w:p>
    <w:p w14:paraId="647C63CE" w14:textId="58A244DC" w:rsidR="002A3A89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Neste capítulo, vamos configurar passo a passo (comentada) todo corpo da página.</w:t>
      </w:r>
    </w:p>
    <w:p w14:paraId="64388097" w14:textId="2E8D9838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final vamos fazer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 Github Desktop e o Remote.</w:t>
      </w:r>
    </w:p>
    <w:p w14:paraId="09157AD5" w14:textId="5C7ED756" w:rsidR="00A03DEB" w:rsidRDefault="00A03DE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78C191D" w14:textId="77777777" w:rsidR="00374957" w:rsidRDefault="00374957" w:rsidP="0037495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374957">
        <w:rPr>
          <w:rFonts w:ascii="Roboto" w:hAnsi="Roboto"/>
          <w:color w:val="FF0000"/>
          <w:highlight w:val="yellow"/>
        </w:rPr>
        <w:t>Capítulo 20 Aula 05</w:t>
      </w:r>
      <w:r w:rsidRPr="0037495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Aplicando as fontes</w:t>
      </w:r>
    </w:p>
    <w:p w14:paraId="66A36A99" w14:textId="257756FD" w:rsidR="004F41A0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Entramos no Google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selecionamos 2 fontes para uso nesta página.</w:t>
      </w:r>
      <w:r w:rsidR="004F41A0">
        <w:rPr>
          <w:rFonts w:ascii="Arial Nova" w:hAnsi="Arial Nova"/>
          <w:sz w:val="24"/>
          <w:szCs w:val="40"/>
          <w:shd w:val="clear" w:color="auto" w:fill="FFFFFF"/>
        </w:rPr>
        <w:t xml:space="preserve"> São elas: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C7AD4C4" w14:textId="77777777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17EC17" w14:textId="263D65E5" w:rsidR="00374957" w:rsidRDefault="00C130C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Passion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One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fontstage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</w:t>
      </w:r>
    </w:p>
    <w:p w14:paraId="78B0DF69" w14:textId="27C8B3A4" w:rsidR="004F41A0" w:rsidRDefault="004F41A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Passion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+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One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: 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wght</w:t>
      </w:r>
      <w:proofErr w:type="spellEnd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 xml:space="preserve"> @ 400; 700; 900</w:t>
      </w:r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 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</w:p>
    <w:p w14:paraId="5D5545D6" w14:textId="77777777" w:rsidR="00087442" w:rsidRPr="00087442" w:rsidRDefault="00087442" w:rsidP="00087442">
      <w:pPr>
        <w:numPr>
          <w:ilvl w:val="0"/>
          <w:numId w:val="4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de fontes: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Passion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 xml:space="preserve"> 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One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59A06D13" w14:textId="11378E84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B630E5C" w14:textId="78467CB9" w:rsidR="004F41A0" w:rsidRDefault="004F41A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Sriracha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script</w:t>
      </w:r>
    </w:p>
    <w:p w14:paraId="432BAA6F" w14:textId="0DE24F69" w:rsidR="004F41A0" w:rsidRDefault="00590E00" w:rsidP="00E174C3">
      <w:pPr>
        <w:tabs>
          <w:tab w:val="left" w:pos="0"/>
        </w:tabs>
        <w:spacing w:after="0"/>
        <w:ind w:right="-54"/>
        <w:rPr>
          <w:rFonts w:ascii="Courier New" w:hAnsi="Courier New" w:cs="Courier New"/>
          <w:color w:val="3C4043"/>
          <w:spacing w:val="2"/>
          <w:sz w:val="18"/>
          <w:szCs w:val="18"/>
        </w:rPr>
      </w:pPr>
      <w:r>
        <w:rPr>
          <w:rFonts w:ascii="Courier New" w:hAnsi="Courier New" w:cs="Courier New"/>
          <w:color w:val="3C4043"/>
          <w:spacing w:val="2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 xml:space="preserve">@import 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url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('https://fonts.googleapis.com/css2? </w:t>
      </w:r>
      <w:proofErr w:type="spellStart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family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 xml:space="preserve"> = </w:t>
      </w:r>
      <w:proofErr w:type="spellStart"/>
      <w:r>
        <w:rPr>
          <w:rStyle w:val="draweremphasized-code"/>
          <w:rFonts w:ascii="inherit" w:hAnsi="inherit" w:cs="Courier New"/>
          <w:b/>
          <w:bCs/>
          <w:color w:val="3C4043"/>
          <w:spacing w:val="2"/>
          <w:sz w:val="18"/>
          <w:szCs w:val="18"/>
          <w:bdr w:val="none" w:sz="0" w:space="0" w:color="auto" w:frame="1"/>
        </w:rPr>
        <w:t>Sriracha</w:t>
      </w:r>
      <w:proofErr w:type="spellEnd"/>
      <w:r>
        <w:rPr>
          <w:rStyle w:val="ng-star-inserted"/>
          <w:rFonts w:ascii="Courier New" w:hAnsi="Courier New" w:cs="Courier New"/>
          <w:color w:val="3C4043"/>
          <w:spacing w:val="2"/>
          <w:sz w:val="18"/>
          <w:szCs w:val="18"/>
          <w:bdr w:val="none" w:sz="0" w:space="0" w:color="auto" w:frame="1"/>
        </w:rPr>
        <w:t> &amp;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t> display = swap');</w:t>
      </w:r>
      <w:r>
        <w:rPr>
          <w:rFonts w:ascii="Courier New" w:hAnsi="Courier New" w:cs="Courier New"/>
          <w:color w:val="3C4043"/>
          <w:spacing w:val="2"/>
          <w:sz w:val="18"/>
          <w:szCs w:val="18"/>
        </w:rPr>
        <w:br/>
        <w:t>&lt;/</w:t>
      </w:r>
      <w:proofErr w:type="spellStart"/>
      <w:r>
        <w:rPr>
          <w:rFonts w:ascii="Courier New" w:hAnsi="Courier New" w:cs="Courier New"/>
          <w:color w:val="3C4043"/>
          <w:spacing w:val="2"/>
          <w:sz w:val="18"/>
          <w:szCs w:val="18"/>
        </w:rPr>
        <w:t>style</w:t>
      </w:r>
      <w:proofErr w:type="spellEnd"/>
      <w:r>
        <w:rPr>
          <w:rFonts w:ascii="Courier New" w:hAnsi="Courier New" w:cs="Courier New"/>
          <w:color w:val="3C4043"/>
          <w:spacing w:val="2"/>
          <w:sz w:val="18"/>
          <w:szCs w:val="18"/>
        </w:rPr>
        <w:t>&gt;</w:t>
      </w:r>
      <w:r w:rsidR="00087442">
        <w:rPr>
          <w:rFonts w:ascii="Courier New" w:hAnsi="Courier New" w:cs="Courier New"/>
          <w:color w:val="3C4043"/>
          <w:spacing w:val="2"/>
          <w:sz w:val="18"/>
          <w:szCs w:val="18"/>
        </w:rPr>
        <w:t xml:space="preserve"> </w:t>
      </w:r>
    </w:p>
    <w:p w14:paraId="6C0FF2DB" w14:textId="77777777" w:rsidR="00087442" w:rsidRPr="00087442" w:rsidRDefault="00087442" w:rsidP="00087442">
      <w:pPr>
        <w:numPr>
          <w:ilvl w:val="0"/>
          <w:numId w:val="3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</w:pPr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família da fonte: '</w:t>
      </w:r>
      <w:proofErr w:type="spellStart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Sriracha</w:t>
      </w:r>
      <w:proofErr w:type="spellEnd"/>
      <w:r w:rsidRPr="00087442">
        <w:rPr>
          <w:rFonts w:ascii="Courier New" w:eastAsia="Times New Roman" w:hAnsi="Courier New" w:cs="Courier New"/>
          <w:color w:val="3C4043"/>
          <w:spacing w:val="2"/>
          <w:sz w:val="18"/>
          <w:szCs w:val="18"/>
          <w:lang w:eastAsia="pt-BR"/>
        </w:rPr>
        <w:t>', cursiva;</w:t>
      </w:r>
    </w:p>
    <w:p w14:paraId="3E0D1E6D" w14:textId="3AE4A74E" w:rsidR="00087442" w:rsidRDefault="00087442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0F33CF7" w14:textId="1C6A0084" w:rsidR="00087442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os comentários adicionados ao código fonte.</w:t>
      </w:r>
    </w:p>
    <w:p w14:paraId="29A28B51" w14:textId="5BC7613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AE95D11" w14:textId="77777777" w:rsidR="000B4E5A" w:rsidRDefault="000B4E5A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9A2699B" w14:textId="77777777" w:rsidR="000B4E5A" w:rsidRPr="000B4E5A" w:rsidRDefault="000B4E5A" w:rsidP="000B4E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0B4E5A">
        <w:rPr>
          <w:rFonts w:ascii="Roboto" w:hAnsi="Roboto"/>
          <w:color w:val="FF0000"/>
          <w:highlight w:val="yellow"/>
        </w:rPr>
        <w:lastRenderedPageBreak/>
        <w:t>Capítulo 20 Aula 06</w:t>
      </w:r>
      <w:r w:rsidRPr="000B4E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0B4E5A">
        <w:rPr>
          <w:rFonts w:ascii="Roboto" w:hAnsi="Roboto"/>
          <w:sz w:val="40"/>
          <w:szCs w:val="40"/>
        </w:rPr>
        <w:t xml:space="preserve">Imagens com efeito </w:t>
      </w:r>
      <w:proofErr w:type="spellStart"/>
      <w:r w:rsidRPr="000B4E5A">
        <w:rPr>
          <w:rFonts w:ascii="Roboto" w:hAnsi="Roboto"/>
          <w:sz w:val="40"/>
          <w:szCs w:val="40"/>
        </w:rPr>
        <w:t>parallax</w:t>
      </w:r>
      <w:proofErr w:type="spellEnd"/>
    </w:p>
    <w:p w14:paraId="4B970F4B" w14:textId="17A46BF1" w:rsidR="000B4E5A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Aqui inserimos diversos efeitos muito importantes e interessantes, que devido à complexidade, resolvi escrever diretamente no código fonte em forma de comentários, portanto analise cada linha e procure entender com base nos comentários.</w:t>
      </w:r>
    </w:p>
    <w:p w14:paraId="19CDB739" w14:textId="62FC55FA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Style.css:</w:t>
      </w:r>
    </w:p>
    <w:p w14:paraId="057B4153" w14:textId="77777777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DA7E3D3" w14:textId="798486F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B25F9AA" wp14:editId="602D53D2">
            <wp:extent cx="6619875" cy="62198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DACC" w14:textId="2B7C460F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29BD74E" wp14:editId="58E0DD76">
            <wp:extent cx="6677025" cy="58197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6D70" w14:textId="625C9FB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5EC62C1" wp14:editId="5D28F3D1">
            <wp:extent cx="6677025" cy="590844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85" cy="5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E5B0" w14:textId="11581E3C" w:rsidR="00E0764E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5BFE3AD" wp14:editId="5225EC00">
            <wp:extent cx="6677025" cy="1864929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063" cy="186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1E76" w14:textId="6EBDECDD" w:rsidR="00FD38C7" w:rsidRDefault="00FD38C7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8CBC2B6" w14:textId="30387BEC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F6E468" w14:textId="4DEE0948" w:rsidR="00E0764E" w:rsidRDefault="00E0764E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Segue a folha do código fonte Index.html:</w:t>
      </w:r>
    </w:p>
    <w:p w14:paraId="3FE6FC54" w14:textId="1F6B276C" w:rsidR="00E0764E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AFF242" wp14:editId="30A3CFE7">
            <wp:extent cx="6122334" cy="56007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937" cy="56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0AA3" w14:textId="18167409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4377781" wp14:editId="22945325">
            <wp:extent cx="6124575" cy="59675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43" cy="596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2B20" w14:textId="1B60FAEB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227A67F" wp14:editId="7CF28C75">
            <wp:extent cx="6143625" cy="54292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BFC5" w14:textId="698AB025" w:rsidR="0046561B" w:rsidRDefault="0046561B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1D68AC" wp14:editId="25A35A43">
            <wp:extent cx="6143625" cy="1213196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150" cy="121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7A4C" w14:textId="3B899080" w:rsidR="00FD38C7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Nota: Este efeito que acabamos de configurar (que a imagem fica fixa ao fundo enquanto movimentamos o texto para leitura), chama-se Efeito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Paralax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27796087" w14:textId="77777777" w:rsidR="00913CC3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12DD21E" w14:textId="77777777" w:rsidR="00FD38C7" w:rsidRPr="00FD38C7" w:rsidRDefault="00FD38C7" w:rsidP="00FD38C7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D38C7">
        <w:rPr>
          <w:rFonts w:ascii="Roboto" w:hAnsi="Roboto"/>
          <w:color w:val="FF0000"/>
          <w:highlight w:val="yellow"/>
        </w:rPr>
        <w:t>Capítulo 20 Aula 07</w:t>
      </w:r>
      <w:r w:rsidRPr="00FD38C7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D38C7">
        <w:rPr>
          <w:rFonts w:ascii="Roboto" w:hAnsi="Roboto"/>
          <w:sz w:val="44"/>
          <w:szCs w:val="44"/>
        </w:rPr>
        <w:t>Hospedando o projeto cordel</w:t>
      </w:r>
    </w:p>
    <w:p w14:paraId="6B40DD11" w14:textId="27D43FB6" w:rsidR="00FD38C7" w:rsidRDefault="00913CC3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Importante: Para ter acesso on line ao novo projeto que acabamos de montar, Cordel Moderno, vamos ao Github Desktop, e clicamos sobre File New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na tela, adicionamos o nome do novo Repositório “Cordel Moderno” e em </w:t>
      </w:r>
      <w:r w:rsidR="00AD0CDA">
        <w:rPr>
          <w:rFonts w:ascii="Arial Nova" w:hAnsi="Arial Nova"/>
          <w:sz w:val="24"/>
          <w:szCs w:val="40"/>
          <w:shd w:val="clear" w:color="auto" w:fill="FFFFFF"/>
        </w:rPr>
        <w:t xml:space="preserve">Descrição, detalhamos rapidamente sobre o projeto, e depois de clicar em criar, clicamos em </w:t>
      </w:r>
      <w:proofErr w:type="spellStart"/>
      <w:r w:rsidR="00AD0CDA">
        <w:rPr>
          <w:rFonts w:ascii="Arial Nova" w:hAnsi="Arial Nova"/>
          <w:sz w:val="24"/>
          <w:szCs w:val="40"/>
          <w:shd w:val="clear" w:color="auto" w:fill="FFFFFF"/>
        </w:rPr>
        <w:t>Publish</w:t>
      </w:r>
      <w:proofErr w:type="spellEnd"/>
      <w:r w:rsidR="00AD0CDA">
        <w:rPr>
          <w:rFonts w:ascii="Arial Nova" w:hAnsi="Arial Nova"/>
          <w:sz w:val="24"/>
          <w:szCs w:val="40"/>
          <w:shd w:val="clear" w:color="auto" w:fill="FFFFFF"/>
        </w:rPr>
        <w:t xml:space="preserve">, ou seja, Publicamos. Assim que estiver publicado, abre-se uma tela, onde clicamos em Show </w:t>
      </w:r>
      <w:proofErr w:type="spellStart"/>
      <w:r w:rsidR="00AD0CDA">
        <w:rPr>
          <w:rFonts w:ascii="Arial Nova" w:hAnsi="Arial Nova"/>
          <w:sz w:val="24"/>
          <w:szCs w:val="40"/>
          <w:shd w:val="clear" w:color="auto" w:fill="FFFFFF"/>
        </w:rPr>
        <w:t>Repositóry</w:t>
      </w:r>
      <w:proofErr w:type="spellEnd"/>
      <w:r w:rsidR="00AD0CDA">
        <w:rPr>
          <w:rFonts w:ascii="Arial Nova" w:hAnsi="Arial Nova"/>
          <w:sz w:val="24"/>
          <w:szCs w:val="40"/>
          <w:shd w:val="clear" w:color="auto" w:fill="FFFFFF"/>
        </w:rPr>
        <w:t>, copiamos os arquivos do desafio12 para dentro deste novo repositório.</w:t>
      </w:r>
    </w:p>
    <w:p w14:paraId="149CEECE" w14:textId="48A9693D" w:rsidR="00AD0CDA" w:rsidRDefault="00AD0CDA" w:rsidP="00AD0CDA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23B053" wp14:editId="624F14DC">
            <wp:extent cx="5819775" cy="3514725"/>
            <wp:effectExtent l="0" t="0" r="9525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73702" w14:textId="746157DA" w:rsidR="00AD0CDA" w:rsidRDefault="004F2628" w:rsidP="004F2628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Ao abrir no Github Desktop, vemos que todos os arquivos já estão disponíveis, e neste momento faremos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para atualizar os dados no Github Remote.</w:t>
      </w:r>
    </w:p>
    <w:p w14:paraId="03C31ED7" w14:textId="55B82729" w:rsidR="004F2628" w:rsidRDefault="004F2628" w:rsidP="004F2628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entramos no Github Remote, e confirmamos os arquivos.</w:t>
      </w:r>
    </w:p>
    <w:p w14:paraId="14C33307" w14:textId="51648902" w:rsidR="00B713EE" w:rsidRDefault="00B713EE" w:rsidP="00B713E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73E6785" wp14:editId="04FCBD44">
            <wp:extent cx="5852160" cy="2926080"/>
            <wp:effectExtent l="0" t="0" r="0" b="762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E1D4" w14:textId="0F05C602" w:rsidR="00B713EE" w:rsidRDefault="00B713EE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Após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Commit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clicamos no Projeto Cordel, e ao confirmar os arquivos todos transferidos, clicamos sobre Configurações</w:t>
      </w:r>
      <w:r w:rsidR="00A157FC">
        <w:rPr>
          <w:rFonts w:ascii="Arial Nova" w:hAnsi="Arial Nova"/>
          <w:sz w:val="24"/>
          <w:szCs w:val="40"/>
          <w:shd w:val="clear" w:color="auto" w:fill="FFFFFF"/>
        </w:rPr>
        <w:t xml:space="preserve">. </w:t>
      </w:r>
    </w:p>
    <w:p w14:paraId="6B8A062D" w14:textId="05CBDD4F" w:rsidR="00A157FC" w:rsidRDefault="00A157FC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Nota: Aqui existe uma atualização do software Github Remote, que não existia na época em que o curso foi criado, portanto alguns comandos são diferentes, deveremos clicar em:</w:t>
      </w:r>
    </w:p>
    <w:p w14:paraId="78F5CFE0" w14:textId="1E308B99" w:rsidR="00A157FC" w:rsidRDefault="00A157FC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Configurações; descer até Github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Pages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veremos que não existe mais o menu de opções, mas apenas u</w:t>
      </w:r>
      <w:r w:rsidR="00CA1A6A">
        <w:rPr>
          <w:rFonts w:ascii="Arial Nova" w:hAnsi="Arial Nova"/>
          <w:sz w:val="24"/>
          <w:szCs w:val="40"/>
          <w:shd w:val="clear" w:color="auto" w:fill="FFFFFF"/>
        </w:rPr>
        <w:t>ma opção:</w:t>
      </w:r>
    </w:p>
    <w:p w14:paraId="4768265A" w14:textId="4F934640" w:rsidR="00CA1A6A" w:rsidRDefault="00CA1A6A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2E0E530" wp14:editId="02669E9A">
            <wp:extent cx="6743700" cy="1266825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E90E" w14:textId="4A8A6F05" w:rsidR="00CA1A6A" w:rsidRDefault="00CA1A6A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Clica em Confira Aqui, em seguida em </w:t>
      </w:r>
      <w:r w:rsidR="0090235B">
        <w:rPr>
          <w:rFonts w:ascii="Arial Nova" w:hAnsi="Arial Nova"/>
          <w:sz w:val="24"/>
          <w:szCs w:val="40"/>
          <w:shd w:val="clear" w:color="auto" w:fill="FFFFFF"/>
        </w:rPr>
        <w:t>Fonte, Principal, e se abrirá o local raiz do projeto e clicando em Salve, o link se abrirá com o endereço web para acesso ao Projeto.</w:t>
      </w:r>
    </w:p>
    <w:p w14:paraId="3BD1E1F1" w14:textId="47524F54" w:rsidR="0090235B" w:rsidRDefault="0090235B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Copie o link, pois este será o endereço da page do projeto Cordel Moderno que acabamos de montar, e estará pronto para divulgar para quem quiser, que neste caso será:</w:t>
      </w:r>
    </w:p>
    <w:p w14:paraId="3BBA2D78" w14:textId="0DE63548" w:rsidR="0090235B" w:rsidRDefault="0090235B" w:rsidP="00B713EE">
      <w:pPr>
        <w:tabs>
          <w:tab w:val="left" w:pos="0"/>
        </w:tabs>
        <w:spacing w:after="0"/>
        <w:ind w:right="-54"/>
      </w:pPr>
      <w:hyperlink r:id="rId13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https://edneitatui.github.io/Projeto-Cordel/</w:t>
        </w:r>
      </w:hyperlink>
      <w:r>
        <w:t xml:space="preserve"> </w:t>
      </w:r>
    </w:p>
    <w:p w14:paraId="5396C048" w14:textId="595B5BAD" w:rsidR="00E139DA" w:rsidRDefault="00E139DA" w:rsidP="00B713EE">
      <w:pPr>
        <w:tabs>
          <w:tab w:val="left" w:pos="0"/>
        </w:tabs>
        <w:spacing w:after="0"/>
        <w:ind w:right="-54"/>
      </w:pPr>
    </w:p>
    <w:p w14:paraId="51432C50" w14:textId="77777777" w:rsidR="00E139DA" w:rsidRPr="00E139DA" w:rsidRDefault="00E139DA" w:rsidP="00E139D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E139DA">
        <w:rPr>
          <w:rFonts w:ascii="Roboto" w:hAnsi="Roboto"/>
          <w:color w:val="FF0000"/>
          <w:highlight w:val="yellow"/>
        </w:rPr>
        <w:t>Capítulo 21 Aula 01</w:t>
      </w:r>
      <w:r w:rsidRPr="00E139DA">
        <w:rPr>
          <w:rFonts w:ascii="Roboto" w:hAnsi="Roboto"/>
          <w:color w:val="FF0000"/>
        </w:rPr>
        <w:t xml:space="preserve"> </w:t>
      </w:r>
      <w:r w:rsidRPr="00E139DA">
        <w:rPr>
          <w:rFonts w:ascii="Roboto" w:hAnsi="Roboto"/>
          <w:sz w:val="40"/>
          <w:szCs w:val="40"/>
        </w:rPr>
        <w:t>– Quando usar e não usar tabelas</w:t>
      </w:r>
    </w:p>
    <w:p w14:paraId="5ECE7D8F" w14:textId="77777777" w:rsidR="00AB50FE" w:rsidRDefault="00AB50FE" w:rsidP="00AB50F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AB50FE">
        <w:rPr>
          <w:rFonts w:ascii="Roboto" w:hAnsi="Roboto"/>
          <w:color w:val="FF0000"/>
          <w:highlight w:val="yellow"/>
        </w:rPr>
        <w:t>Capítulo 21 Aula 02</w:t>
      </w:r>
      <w:r w:rsidRPr="00AB50FE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AB50FE">
        <w:rPr>
          <w:rFonts w:ascii="Roboto" w:hAnsi="Roboto"/>
          <w:sz w:val="40"/>
          <w:szCs w:val="40"/>
        </w:rPr>
        <w:t>Primeira Tabela em HTML</w:t>
      </w:r>
    </w:p>
    <w:p w14:paraId="78C52A0B" w14:textId="41304F6A" w:rsidR="0090235B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Atentar para os lembretes dentro do código fonte ...</w:t>
      </w:r>
    </w:p>
    <w:p w14:paraId="75636DB2" w14:textId="7271D139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BCEB880" wp14:editId="018A3ECD">
            <wp:extent cx="6743700" cy="511492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299B" w14:textId="2111453D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D41DC19" wp14:editId="6EA9759B">
            <wp:extent cx="6750685" cy="5309235"/>
            <wp:effectExtent l="0" t="0" r="0" b="571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FA52" w14:textId="72C363CF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como fica a tabela na página:</w:t>
      </w:r>
    </w:p>
    <w:p w14:paraId="4CD8FE33" w14:textId="77777777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E9E8904" w14:textId="3B9CCA10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94E3541" wp14:editId="21B8D286">
            <wp:extent cx="4133850" cy="196215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91FF" w14:textId="67360699" w:rsidR="00D73FAD" w:rsidRDefault="00D73FAD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EA80B3A" w14:textId="2FC37C4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98358DA" w14:textId="3EF491B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786F052" w14:textId="1EBE67A3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99A96A2" w14:textId="0A918418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B854BE3" w14:textId="13BCFBAA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40F6513" w14:textId="6DA56C35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351314" w14:textId="5529E0C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2A0E52B" w14:textId="31848946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493166D" w14:textId="59D01ED3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03B6C95" w14:textId="22C14122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AEC873F" w14:textId="7777777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717A14C" w14:textId="77777777" w:rsidR="00D73FAD" w:rsidRPr="00F75F86" w:rsidRDefault="00D73FAD" w:rsidP="00D73FA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D73FAD">
        <w:rPr>
          <w:rFonts w:ascii="Roboto" w:hAnsi="Roboto"/>
          <w:color w:val="FF0000"/>
          <w:highlight w:val="yellow"/>
        </w:rPr>
        <w:t>Capítulo 21 Aula 03</w:t>
      </w:r>
      <w:r w:rsidRPr="00D73FA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75F86">
        <w:rPr>
          <w:rFonts w:ascii="Roboto" w:hAnsi="Roboto"/>
          <w:sz w:val="32"/>
          <w:szCs w:val="32"/>
        </w:rPr>
        <w:t>Alinhamento de conteúdos em tabelas</w:t>
      </w:r>
    </w:p>
    <w:p w14:paraId="755F9403" w14:textId="0F0D6A2F" w:rsidR="00B713EE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1BCA12E9" wp14:editId="49070E81">
            <wp:extent cx="6743700" cy="4429125"/>
            <wp:effectExtent l="0" t="0" r="0" b="952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F4EF0" w14:textId="3AC0D947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511796" wp14:editId="62A3AD2D">
            <wp:extent cx="6750685" cy="46177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3D35" w14:textId="0182576D" w:rsidR="00F75F86" w:rsidRDefault="00F75F86" w:rsidP="00B713EE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08A709D" w14:textId="7A0F0B7A" w:rsidR="00421231" w:rsidRDefault="0015185E" w:rsidP="00421231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15185E">
        <w:rPr>
          <w:rFonts w:ascii="Roboto" w:hAnsi="Roboto"/>
          <w:color w:val="FF0000"/>
          <w:highlight w:val="yellow"/>
        </w:rPr>
        <w:t>Capítulo 21 Aula 04</w:t>
      </w:r>
    </w:p>
    <w:p w14:paraId="55171348" w14:textId="384296CA" w:rsidR="0015185E" w:rsidRDefault="0015185E" w:rsidP="00421231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4"/>
          <w:szCs w:val="44"/>
        </w:rPr>
      </w:pPr>
      <w:r>
        <w:rPr>
          <w:rFonts w:ascii="Roboto" w:hAnsi="Roboto"/>
        </w:rPr>
        <w:t xml:space="preserve">– </w:t>
      </w:r>
      <w:r w:rsidRPr="0015185E">
        <w:rPr>
          <w:rFonts w:ascii="Roboto" w:hAnsi="Roboto"/>
          <w:sz w:val="44"/>
          <w:szCs w:val="44"/>
        </w:rPr>
        <w:t>Anatomia de tabelas grandes</w:t>
      </w:r>
      <w:r w:rsidR="00421231">
        <w:rPr>
          <w:rFonts w:ascii="Roboto" w:hAnsi="Roboto"/>
          <w:sz w:val="44"/>
          <w:szCs w:val="44"/>
        </w:rPr>
        <w:t xml:space="preserve"> –</w:t>
      </w:r>
    </w:p>
    <w:p w14:paraId="71165DFD" w14:textId="7F3AA540" w:rsidR="00421231" w:rsidRDefault="00421231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Como exemplo de tabelas, usaremos uma tabela pronta</w:t>
      </w:r>
      <w:r w:rsidR="00F86B1D">
        <w:rPr>
          <w:rFonts w:ascii="Roboto" w:hAnsi="Roboto"/>
          <w:b w:val="0"/>
          <w:bCs w:val="0"/>
          <w:sz w:val="24"/>
          <w:szCs w:val="24"/>
        </w:rPr>
        <w:t>, que não tem TFOOD (pé) e criaremos em nossa tabela002.html um TFOOT para servir de explicação.</w:t>
      </w:r>
    </w:p>
    <w:p w14:paraId="07E28070" w14:textId="176609A7" w:rsidR="00F86B1D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</w:p>
    <w:p w14:paraId="408D11A7" w14:textId="54AA495F" w:rsidR="00F86B1D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Abaixo inserimos alguns comentários para deixar claro, onde trabalharemos para construir as tabelas, lembrando sempre que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não foi inspirado para trabalhar com tabelas, porém foram desenvolvidas várias opções de ferramentas que podemos utilizar dentro de nossa página, de forma que acomode adequadamente as tabelas.</w:t>
      </w:r>
    </w:p>
    <w:p w14:paraId="23CDA6BE" w14:textId="77777777" w:rsidR="00F86B1D" w:rsidRPr="00421231" w:rsidRDefault="00F86B1D" w:rsidP="0042123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b w:val="0"/>
          <w:bCs w:val="0"/>
          <w:sz w:val="24"/>
          <w:szCs w:val="24"/>
        </w:rPr>
      </w:pPr>
    </w:p>
    <w:p w14:paraId="546112D1" w14:textId="6FC8E398" w:rsidR="00421231" w:rsidRDefault="00421231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766626ED" wp14:editId="2562164E">
            <wp:extent cx="6448425" cy="4200525"/>
            <wp:effectExtent l="0" t="0" r="9525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319D" w14:textId="238289B6" w:rsidR="00421231" w:rsidRDefault="00421231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61E9D7EB" w14:textId="630D332D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0C713944" w14:textId="6EAE991A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3B346B83" w14:textId="650D5E2C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CE2B92B" w14:textId="30E671C7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13A799E4" w14:textId="1FC774F4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1DE862A" w14:textId="10CDC4B7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41005096" w14:textId="4420557F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277CBC29" w14:textId="72A6CB31" w:rsidR="00F86B1D" w:rsidRDefault="00F86B1D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03CE1908" w14:textId="77777777" w:rsidR="00EC0BF2" w:rsidRPr="00421231" w:rsidRDefault="00EC0BF2" w:rsidP="0015185E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28"/>
          <w:szCs w:val="28"/>
        </w:rPr>
      </w:pPr>
    </w:p>
    <w:p w14:paraId="71DF0E0B" w14:textId="152AC1D2" w:rsidR="006C5DD3" w:rsidRDefault="006C5DD3" w:rsidP="0042123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 título de exemplo vamos trabalhar com uma tabela pronta, retirada de:</w:t>
      </w:r>
    </w:p>
    <w:p w14:paraId="245A58A7" w14:textId="436512EB" w:rsidR="006C5DD3" w:rsidRDefault="006C5DD3" w:rsidP="006C5DD3">
      <w:pPr>
        <w:tabs>
          <w:tab w:val="left" w:pos="0"/>
        </w:tabs>
        <w:spacing w:after="0"/>
        <w:ind w:right="-54"/>
        <w:rPr>
          <w:rFonts w:ascii="Arial Nova" w:hAnsi="Arial Nova"/>
          <w:szCs w:val="36"/>
          <w:shd w:val="clear" w:color="auto" w:fill="FFFFFF"/>
        </w:rPr>
      </w:pPr>
      <w:hyperlink r:id="rId143" w:history="1">
        <w:r w:rsidRPr="006C5DD3">
          <w:rPr>
            <w:rStyle w:val="Hyperlink"/>
            <w:rFonts w:ascii="Arial Nova" w:hAnsi="Arial Nova"/>
            <w:szCs w:val="36"/>
            <w:shd w:val="clear" w:color="auto" w:fill="FFFFFF"/>
          </w:rPr>
          <w:t>https://pt.wikipedia.org/wiki/Lista_de_unidades_federativas_do_Brasil_por_popula%C3%A7%C3%A3o</w:t>
        </w:r>
      </w:hyperlink>
    </w:p>
    <w:p w14:paraId="0048AAB4" w14:textId="77777777" w:rsidR="006C5DD3" w:rsidRDefault="006C5DD3" w:rsidP="006C5DD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D15C512" w14:textId="60CEC532" w:rsidR="00F75F86" w:rsidRDefault="00421231" w:rsidP="00421231">
      <w:pPr>
        <w:tabs>
          <w:tab w:val="left" w:pos="0"/>
        </w:tabs>
        <w:spacing w:after="0"/>
        <w:ind w:right="-54"/>
        <w:jc w:val="right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D983A95" wp14:editId="210BE7F7">
            <wp:extent cx="6743700" cy="5819775"/>
            <wp:effectExtent l="0" t="0" r="0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7653" w14:textId="6E4FF04C" w:rsidR="006C5DD3" w:rsidRDefault="00421231" w:rsidP="00421231">
      <w:pPr>
        <w:tabs>
          <w:tab w:val="left" w:pos="0"/>
        </w:tabs>
        <w:spacing w:after="0"/>
        <w:ind w:right="-54"/>
        <w:jc w:val="right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DD21077" wp14:editId="18F060F2">
            <wp:extent cx="6750685" cy="2532380"/>
            <wp:effectExtent l="0" t="0" r="0" b="127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9265" w14:textId="34185E6C" w:rsidR="006C5DD3" w:rsidRDefault="00DD00B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Nas tabelas, dentro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você pode colocar 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tfoot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qualquer lugar dentro do &lt;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 &lt;/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table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&gt; que o navegador sempre irá colocar na posição correta.</w:t>
      </w:r>
    </w:p>
    <w:p w14:paraId="25EB130D" w14:textId="3E69EB58" w:rsidR="00DD00BB" w:rsidRDefault="00B73A2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O WDC orienta que para tabelas, sejam utilizadas,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thead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tbody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tfoot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principalmente em tabelas grandes, mas nada impede que você utilize para tabelas menores.</w:t>
      </w:r>
    </w:p>
    <w:p w14:paraId="00765D46" w14:textId="7D7D1440" w:rsidR="00B73A2B" w:rsidRDefault="00B73A2B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Vamos ver como ficou nossa tabela, depois de montada:</w:t>
      </w:r>
    </w:p>
    <w:p w14:paraId="427EDDED" w14:textId="093BEF75" w:rsidR="00B73A2B" w:rsidRDefault="004A2C06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31C4A4" wp14:editId="2B5C2674">
            <wp:extent cx="6667500" cy="619125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4473" w14:textId="2298BFE1" w:rsidR="00EC0BF2" w:rsidRDefault="00EC0BF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5030EF1" w14:textId="11612AEA" w:rsidR="00EC0BF2" w:rsidRDefault="00EC0BF2" w:rsidP="00EC0BF2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EC0BF2">
        <w:rPr>
          <w:rFonts w:ascii="Roboto" w:hAnsi="Roboto"/>
          <w:color w:val="FF0000"/>
          <w:highlight w:val="yellow"/>
        </w:rPr>
        <w:t>Capítulo 21 Aula 05</w:t>
      </w:r>
      <w:r w:rsidRPr="00EC0BF2">
        <w:rPr>
          <w:rFonts w:ascii="Roboto" w:hAnsi="Roboto"/>
          <w:color w:val="FF0000"/>
        </w:rPr>
        <w:t xml:space="preserve"> </w:t>
      </w:r>
      <w:r w:rsidRPr="00EC0BF2">
        <w:rPr>
          <w:rFonts w:ascii="Roboto" w:hAnsi="Roboto"/>
          <w:sz w:val="44"/>
          <w:szCs w:val="44"/>
        </w:rPr>
        <w:t xml:space="preserve">– </w:t>
      </w:r>
      <w:proofErr w:type="spellStart"/>
      <w:r w:rsidRPr="00EC0BF2">
        <w:rPr>
          <w:rFonts w:ascii="Roboto" w:hAnsi="Roboto"/>
          <w:sz w:val="44"/>
          <w:szCs w:val="44"/>
        </w:rPr>
        <w:t>Caption</w:t>
      </w:r>
      <w:proofErr w:type="spellEnd"/>
      <w:r w:rsidRPr="00EC0BF2">
        <w:rPr>
          <w:rFonts w:ascii="Roboto" w:hAnsi="Roboto"/>
          <w:sz w:val="44"/>
          <w:szCs w:val="44"/>
        </w:rPr>
        <w:t xml:space="preserve"> e Escopo de títulos</w:t>
      </w:r>
    </w:p>
    <w:p w14:paraId="5905D4E2" w14:textId="77777777" w:rsidR="00EC0BF2" w:rsidRPr="009243A6" w:rsidRDefault="00EC0BF2" w:rsidP="00B73A2B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sectPr w:rsidR="00EC0BF2" w:rsidRPr="009243A6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D62A2C"/>
    <w:multiLevelType w:val="multilevel"/>
    <w:tmpl w:val="0B4A5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395334B"/>
    <w:multiLevelType w:val="multilevel"/>
    <w:tmpl w:val="16A06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470"/>
    <w:rsid w:val="00080980"/>
    <w:rsid w:val="00087442"/>
    <w:rsid w:val="000952A3"/>
    <w:rsid w:val="000A250D"/>
    <w:rsid w:val="000A3215"/>
    <w:rsid w:val="000A747E"/>
    <w:rsid w:val="000B1501"/>
    <w:rsid w:val="000B4E5A"/>
    <w:rsid w:val="000C39FA"/>
    <w:rsid w:val="000D737B"/>
    <w:rsid w:val="00103DDF"/>
    <w:rsid w:val="00114477"/>
    <w:rsid w:val="00115C5D"/>
    <w:rsid w:val="0015185E"/>
    <w:rsid w:val="00157009"/>
    <w:rsid w:val="0016677B"/>
    <w:rsid w:val="00181127"/>
    <w:rsid w:val="001905FF"/>
    <w:rsid w:val="001972CC"/>
    <w:rsid w:val="001B4DB4"/>
    <w:rsid w:val="00216920"/>
    <w:rsid w:val="00216DD8"/>
    <w:rsid w:val="002357C7"/>
    <w:rsid w:val="00236146"/>
    <w:rsid w:val="00275FBA"/>
    <w:rsid w:val="002769F3"/>
    <w:rsid w:val="0027792B"/>
    <w:rsid w:val="002957F7"/>
    <w:rsid w:val="002A26D2"/>
    <w:rsid w:val="002A3A89"/>
    <w:rsid w:val="002A4551"/>
    <w:rsid w:val="002A7A6A"/>
    <w:rsid w:val="002C0054"/>
    <w:rsid w:val="002E069F"/>
    <w:rsid w:val="002E1995"/>
    <w:rsid w:val="00335DB2"/>
    <w:rsid w:val="00355F7D"/>
    <w:rsid w:val="00374957"/>
    <w:rsid w:val="003938CC"/>
    <w:rsid w:val="003B671F"/>
    <w:rsid w:val="003C07D9"/>
    <w:rsid w:val="003F125F"/>
    <w:rsid w:val="00421231"/>
    <w:rsid w:val="00421471"/>
    <w:rsid w:val="00423760"/>
    <w:rsid w:val="004302CC"/>
    <w:rsid w:val="00445C8D"/>
    <w:rsid w:val="00452B3D"/>
    <w:rsid w:val="0046561B"/>
    <w:rsid w:val="004665A5"/>
    <w:rsid w:val="0047255A"/>
    <w:rsid w:val="00477E0E"/>
    <w:rsid w:val="0048315D"/>
    <w:rsid w:val="0048501A"/>
    <w:rsid w:val="004912FE"/>
    <w:rsid w:val="004A2C06"/>
    <w:rsid w:val="004D5815"/>
    <w:rsid w:val="004E4B01"/>
    <w:rsid w:val="004F2628"/>
    <w:rsid w:val="004F41A0"/>
    <w:rsid w:val="00502DA5"/>
    <w:rsid w:val="00505103"/>
    <w:rsid w:val="00550CF5"/>
    <w:rsid w:val="00590E00"/>
    <w:rsid w:val="005A0404"/>
    <w:rsid w:val="005C26E9"/>
    <w:rsid w:val="005C2D93"/>
    <w:rsid w:val="005D00FB"/>
    <w:rsid w:val="005D20F0"/>
    <w:rsid w:val="005E0527"/>
    <w:rsid w:val="005E483F"/>
    <w:rsid w:val="005F3A6D"/>
    <w:rsid w:val="005F5F39"/>
    <w:rsid w:val="00602932"/>
    <w:rsid w:val="006119CA"/>
    <w:rsid w:val="0061492A"/>
    <w:rsid w:val="00622828"/>
    <w:rsid w:val="00627FAD"/>
    <w:rsid w:val="00667A94"/>
    <w:rsid w:val="00696EC4"/>
    <w:rsid w:val="006A7E7D"/>
    <w:rsid w:val="006B61A7"/>
    <w:rsid w:val="006C5DD3"/>
    <w:rsid w:val="006F07D9"/>
    <w:rsid w:val="006F582F"/>
    <w:rsid w:val="00773B0C"/>
    <w:rsid w:val="007A1E9E"/>
    <w:rsid w:val="007A728D"/>
    <w:rsid w:val="007B36D8"/>
    <w:rsid w:val="007B7E4E"/>
    <w:rsid w:val="00814237"/>
    <w:rsid w:val="00831737"/>
    <w:rsid w:val="0083198D"/>
    <w:rsid w:val="00852B14"/>
    <w:rsid w:val="00893F70"/>
    <w:rsid w:val="008C4BE0"/>
    <w:rsid w:val="008D56CD"/>
    <w:rsid w:val="008D5C84"/>
    <w:rsid w:val="008E423F"/>
    <w:rsid w:val="008F7540"/>
    <w:rsid w:val="0090235B"/>
    <w:rsid w:val="00913CC3"/>
    <w:rsid w:val="00922451"/>
    <w:rsid w:val="009243A6"/>
    <w:rsid w:val="0094449C"/>
    <w:rsid w:val="00955A3D"/>
    <w:rsid w:val="00960E67"/>
    <w:rsid w:val="0099077D"/>
    <w:rsid w:val="009A40D1"/>
    <w:rsid w:val="009A4D95"/>
    <w:rsid w:val="009B28CB"/>
    <w:rsid w:val="009B3E4A"/>
    <w:rsid w:val="009B6907"/>
    <w:rsid w:val="009B6EBD"/>
    <w:rsid w:val="009C268B"/>
    <w:rsid w:val="009E2656"/>
    <w:rsid w:val="009F245E"/>
    <w:rsid w:val="00A03DEB"/>
    <w:rsid w:val="00A157FC"/>
    <w:rsid w:val="00A96B47"/>
    <w:rsid w:val="00AB50FE"/>
    <w:rsid w:val="00AD0CDA"/>
    <w:rsid w:val="00AD53E9"/>
    <w:rsid w:val="00AF30E4"/>
    <w:rsid w:val="00B06A07"/>
    <w:rsid w:val="00B123C5"/>
    <w:rsid w:val="00B12FCD"/>
    <w:rsid w:val="00B13C03"/>
    <w:rsid w:val="00B1705C"/>
    <w:rsid w:val="00B23CC9"/>
    <w:rsid w:val="00B25CDA"/>
    <w:rsid w:val="00B55237"/>
    <w:rsid w:val="00B713EE"/>
    <w:rsid w:val="00B73A2B"/>
    <w:rsid w:val="00B84257"/>
    <w:rsid w:val="00B972F3"/>
    <w:rsid w:val="00BA78CD"/>
    <w:rsid w:val="00BC01C7"/>
    <w:rsid w:val="00BF33B0"/>
    <w:rsid w:val="00C130C0"/>
    <w:rsid w:val="00C37F57"/>
    <w:rsid w:val="00C4105E"/>
    <w:rsid w:val="00C42AE7"/>
    <w:rsid w:val="00C67FE9"/>
    <w:rsid w:val="00C70043"/>
    <w:rsid w:val="00C84688"/>
    <w:rsid w:val="00C90276"/>
    <w:rsid w:val="00CA1A6A"/>
    <w:rsid w:val="00CC1015"/>
    <w:rsid w:val="00CD4408"/>
    <w:rsid w:val="00D03946"/>
    <w:rsid w:val="00D07543"/>
    <w:rsid w:val="00D10E6B"/>
    <w:rsid w:val="00D4040B"/>
    <w:rsid w:val="00D407D7"/>
    <w:rsid w:val="00D60630"/>
    <w:rsid w:val="00D727A7"/>
    <w:rsid w:val="00D73368"/>
    <w:rsid w:val="00D73FAD"/>
    <w:rsid w:val="00D83FB7"/>
    <w:rsid w:val="00D871A1"/>
    <w:rsid w:val="00DA695F"/>
    <w:rsid w:val="00DD00BB"/>
    <w:rsid w:val="00DD7209"/>
    <w:rsid w:val="00DF554E"/>
    <w:rsid w:val="00DF5B16"/>
    <w:rsid w:val="00E0764E"/>
    <w:rsid w:val="00E139DA"/>
    <w:rsid w:val="00E174C3"/>
    <w:rsid w:val="00E411E2"/>
    <w:rsid w:val="00E43874"/>
    <w:rsid w:val="00E641E7"/>
    <w:rsid w:val="00E75CC9"/>
    <w:rsid w:val="00E9150B"/>
    <w:rsid w:val="00EA584C"/>
    <w:rsid w:val="00EA79A8"/>
    <w:rsid w:val="00EB7020"/>
    <w:rsid w:val="00EC038D"/>
    <w:rsid w:val="00EC0BF2"/>
    <w:rsid w:val="00EE00FF"/>
    <w:rsid w:val="00EF5E9A"/>
    <w:rsid w:val="00F0252C"/>
    <w:rsid w:val="00F153DB"/>
    <w:rsid w:val="00F22FD0"/>
    <w:rsid w:val="00F27E4F"/>
    <w:rsid w:val="00F37FC3"/>
    <w:rsid w:val="00F6010C"/>
    <w:rsid w:val="00F753AA"/>
    <w:rsid w:val="00F75F86"/>
    <w:rsid w:val="00F82A41"/>
    <w:rsid w:val="00F86B1D"/>
    <w:rsid w:val="00F9751D"/>
    <w:rsid w:val="00FC378D"/>
    <w:rsid w:val="00FD279A"/>
    <w:rsid w:val="00FD2E8E"/>
    <w:rsid w:val="00FD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  <w:style w:type="character" w:customStyle="1" w:styleId="ng-star-inserted">
    <w:name w:val="ng-star-inserted"/>
    <w:basedOn w:val="Fontepargpadro"/>
    <w:rsid w:val="004F41A0"/>
  </w:style>
  <w:style w:type="character" w:customStyle="1" w:styleId="draweremphasized-code">
    <w:name w:val="drawer__emphasized-code"/>
    <w:basedOn w:val="Fontepargpadro"/>
    <w:rsid w:val="004F41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19.png"/><Relationship Id="rId107" Type="http://schemas.openxmlformats.org/officeDocument/2006/relationships/image" Target="media/image90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8.png"/><Relationship Id="rId128" Type="http://schemas.openxmlformats.org/officeDocument/2006/relationships/image" Target="media/image110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hyperlink" Target="https://edneitatui.github.io/github_html/ex022/fundo001.html" TargetMode="External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0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40" Type="http://schemas.openxmlformats.org/officeDocument/2006/relationships/image" Target="media/image121.png"/><Relationship Id="rId145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2.png"/><Relationship Id="rId146" Type="http://schemas.openxmlformats.org/officeDocument/2006/relationships/image" Target="media/image126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edneitatui.github.io/Projeto-Cordel/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8.png"/><Relationship Id="rId147" Type="http://schemas.openxmlformats.org/officeDocument/2006/relationships/fontTable" Target="fontTable.xml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3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hyperlink" Target="https://professorguanabara.github.io/projeto-cordel/" TargetMode="External"/><Relationship Id="rId137" Type="http://schemas.openxmlformats.org/officeDocument/2006/relationships/image" Target="media/image118.png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" Type="http://schemas.openxmlformats.org/officeDocument/2006/relationships/hyperlink" Target="https://docs.github.com/en/pages" TargetMode="External"/><Relationship Id="rId36" Type="http://schemas.openxmlformats.org/officeDocument/2006/relationships/image" Target="media/image21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image" Target="media/image89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hyperlink" Target="https://pt.wikipedia.org/wiki/Lista_de_unidades_federativas_do_Brasil_por_popula%C3%A7%C3%A3o" TargetMode="External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image" Target="media/image115.png"/><Relationship Id="rId16" Type="http://schemas.openxmlformats.org/officeDocument/2006/relationships/hyperlink" Target="https://edneitatui.github.io/github_html/" TargetMode="External"/><Relationship Id="rId37" Type="http://schemas.openxmlformats.org/officeDocument/2006/relationships/image" Target="media/image22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144" Type="http://schemas.openxmlformats.org/officeDocument/2006/relationships/image" Target="media/image1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13016</TotalTime>
  <Pages>76</Pages>
  <Words>4209</Words>
  <Characters>22733</Characters>
  <Application>Microsoft Office Word</Application>
  <DocSecurity>0</DocSecurity>
  <Lines>189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54</cp:revision>
  <dcterms:created xsi:type="dcterms:W3CDTF">2021-12-07T15:06:00Z</dcterms:created>
  <dcterms:modified xsi:type="dcterms:W3CDTF">2021-12-28T15:09:00Z</dcterms:modified>
</cp:coreProperties>
</file>